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08C0" w14:textId="77777777" w:rsidR="00F70B20" w:rsidRDefault="00F70B20" w:rsidP="00F70B20">
      <w:pPr>
        <w:pStyle w:val="Nadpis1"/>
        <w:spacing w:before="80" w:after="80" w:line="288" w:lineRule="auto"/>
        <w:rPr>
          <w:rFonts w:ascii="Times New Roman" w:hAnsi="Times New Roman"/>
        </w:rPr>
      </w:pPr>
      <w:bookmarkStart w:id="0" w:name="_Toc88757521"/>
    </w:p>
    <w:p w14:paraId="1A9B480B" w14:textId="77777777" w:rsidR="00F70B20" w:rsidRDefault="00F70B20" w:rsidP="00F70B20">
      <w:pPr>
        <w:pStyle w:val="Nadpis1"/>
        <w:spacing w:before="80" w:after="80" w:line="288" w:lineRule="auto"/>
        <w:jc w:val="center"/>
        <w:rPr>
          <w:rFonts w:ascii="Times New Roman" w:hAnsi="Times New Roman"/>
        </w:rPr>
      </w:pPr>
      <w:r>
        <w:rPr>
          <w:rFonts w:ascii="Times New Roman" w:hAnsi="Times New Roman"/>
        </w:rPr>
        <w:t>PIATOK – 3.12.</w:t>
      </w:r>
    </w:p>
    <w:p w14:paraId="50E0EDA7" w14:textId="77777777" w:rsidR="00F70B20" w:rsidRDefault="00F70B20" w:rsidP="00F70B20">
      <w:pPr>
        <w:pStyle w:val="Nadpis1"/>
        <w:spacing w:before="80" w:after="80" w:line="288" w:lineRule="auto"/>
        <w:jc w:val="center"/>
        <w:rPr>
          <w:rFonts w:ascii="Times New Roman" w:hAnsi="Times New Roman"/>
        </w:rPr>
      </w:pPr>
    </w:p>
    <w:p w14:paraId="57F19F84" w14:textId="59318D0E" w:rsidR="00F70B20" w:rsidRPr="00F70B20" w:rsidRDefault="00F70B20" w:rsidP="00F70B20">
      <w:pPr>
        <w:pStyle w:val="Nadpis1"/>
        <w:spacing w:before="80" w:after="80" w:line="288" w:lineRule="auto"/>
        <w:jc w:val="center"/>
        <w:rPr>
          <w:rFonts w:ascii="Times New Roman" w:hAnsi="Times New Roman"/>
        </w:rPr>
      </w:pPr>
      <w:r w:rsidRPr="008841DD">
        <w:rPr>
          <w:rFonts w:ascii="Times New Roman" w:hAnsi="Times New Roman"/>
        </w:rPr>
        <w:t xml:space="preserve">4. </w:t>
      </w:r>
      <w:proofErr w:type="spellStart"/>
      <w:r>
        <w:rPr>
          <w:rFonts w:ascii="Times New Roman" w:hAnsi="Times New Roman"/>
        </w:rPr>
        <w:t>Máriin</w:t>
      </w:r>
      <w:proofErr w:type="spellEnd"/>
      <w:r>
        <w:rPr>
          <w:rFonts w:ascii="Times New Roman" w:hAnsi="Times New Roman"/>
        </w:rPr>
        <w:t xml:space="preserve"> </w:t>
      </w:r>
      <w:proofErr w:type="spellStart"/>
      <w:r>
        <w:rPr>
          <w:rFonts w:ascii="Times New Roman" w:hAnsi="Times New Roman"/>
        </w:rPr>
        <w:t>manžel</w:t>
      </w:r>
      <w:bookmarkStart w:id="1" w:name="_Toc88757522"/>
      <w:bookmarkEnd w:id="0"/>
      <w:proofErr w:type="spellEnd"/>
      <w:r>
        <w:rPr>
          <w:rFonts w:ascii="Times New Roman" w:hAnsi="Times New Roman"/>
        </w:rPr>
        <w:t xml:space="preserve"> - </w:t>
      </w:r>
      <w:proofErr w:type="spellStart"/>
      <w:r>
        <w:rPr>
          <w:rFonts w:ascii="Times New Roman" w:hAnsi="Times New Roman"/>
          <w:b w:val="0"/>
        </w:rPr>
        <w:t>Ženích</w:t>
      </w:r>
      <w:bookmarkEnd w:id="1"/>
      <w:proofErr w:type="spellEnd"/>
    </w:p>
    <w:p w14:paraId="7A3715FD" w14:textId="77777777" w:rsidR="00F70B20" w:rsidRDefault="00F70B20" w:rsidP="00F70B20">
      <w:pPr>
        <w:pStyle w:val="Telo"/>
        <w:spacing w:before="80" w:after="80" w:line="288" w:lineRule="auto"/>
        <w:jc w:val="both"/>
        <w:rPr>
          <w:rFonts w:ascii="Times New Roman" w:hAnsi="Times New Roman" w:cs="Times New Roman"/>
          <w:b/>
          <w:bCs/>
          <w:sz w:val="24"/>
          <w:szCs w:val="24"/>
        </w:rPr>
      </w:pPr>
    </w:p>
    <w:p w14:paraId="52B9CF90" w14:textId="77777777" w:rsidR="00F70B20" w:rsidRDefault="00F70B20" w:rsidP="00F70B20">
      <w:pPr>
        <w:pStyle w:val="Telo"/>
        <w:spacing w:before="80" w:after="80" w:line="288" w:lineRule="auto"/>
        <w:jc w:val="both"/>
        <w:rPr>
          <w:rFonts w:ascii="Times New Roman" w:hAnsi="Times New Roman" w:cs="Times New Roman"/>
          <w:b/>
          <w:bCs/>
          <w:sz w:val="24"/>
          <w:szCs w:val="24"/>
        </w:rPr>
      </w:pPr>
    </w:p>
    <w:p w14:paraId="6220A215" w14:textId="3D5C9FE1" w:rsidR="00F70B20" w:rsidRPr="004343F0" w:rsidRDefault="00F70B20" w:rsidP="00F70B20">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Každý deň je novým darom a sme zaň Pánu Bohu vďační. Zahŕňa nás mnohými darmi, ktorými nám robí radosť. </w:t>
      </w:r>
    </w:p>
    <w:p w14:paraId="795900B1" w14:textId="77777777" w:rsidR="00F70B20" w:rsidRPr="004343F0" w:rsidRDefault="00F70B20" w:rsidP="00F70B20">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Kňaz:</w:t>
      </w:r>
    </w:p>
    <w:p w14:paraId="667C8899" w14:textId="3A89B5D2" w:rsidR="00F70B20" w:rsidRPr="004343F0" w:rsidRDefault="00F70B20" w:rsidP="00F70B20">
      <w:pPr>
        <w:pStyle w:val="Telo"/>
        <w:spacing w:before="80" w:after="80" w:line="288" w:lineRule="auto"/>
        <w:jc w:val="both"/>
        <w:rPr>
          <w:rFonts w:ascii="Times New Roman" w:hAnsi="Times New Roman" w:cs="Times New Roman"/>
          <w:sz w:val="24"/>
          <w:szCs w:val="24"/>
        </w:rPr>
      </w:pPr>
      <w:r w:rsidRPr="004343F0">
        <w:rPr>
          <w:rFonts w:ascii="Times New Roman" w:hAnsi="Times New Roman" w:cs="Times New Roman"/>
          <w:sz w:val="24"/>
          <w:szCs w:val="24"/>
        </w:rPr>
        <w:t xml:space="preserve">- Na konci druhej slohy </w:t>
      </w:r>
      <w:r>
        <w:rPr>
          <w:rFonts w:ascii="Times New Roman" w:hAnsi="Times New Roman" w:cs="Times New Roman"/>
          <w:sz w:val="24"/>
          <w:szCs w:val="24"/>
        </w:rPr>
        <w:t xml:space="preserve">našej rorátnej piesne </w:t>
      </w:r>
      <w:r w:rsidRPr="004343F0">
        <w:rPr>
          <w:rFonts w:ascii="Times New Roman" w:hAnsi="Times New Roman" w:cs="Times New Roman"/>
          <w:sz w:val="24"/>
          <w:szCs w:val="24"/>
        </w:rPr>
        <w:t>s</w:t>
      </w:r>
      <w:r>
        <w:rPr>
          <w:rFonts w:ascii="Times New Roman" w:hAnsi="Times New Roman" w:cs="Times New Roman"/>
          <w:sz w:val="24"/>
          <w:szCs w:val="24"/>
        </w:rPr>
        <w:t>a</w:t>
      </w:r>
      <w:r w:rsidRPr="004343F0">
        <w:rPr>
          <w:rFonts w:ascii="Times New Roman" w:hAnsi="Times New Roman" w:cs="Times New Roman"/>
          <w:sz w:val="24"/>
          <w:szCs w:val="24"/>
        </w:rPr>
        <w:t xml:space="preserve"> spieva</w:t>
      </w:r>
      <w:r>
        <w:rPr>
          <w:rFonts w:ascii="Times New Roman" w:hAnsi="Times New Roman" w:cs="Times New Roman"/>
          <w:sz w:val="24"/>
          <w:szCs w:val="24"/>
        </w:rPr>
        <w:t>:</w:t>
      </w:r>
    </w:p>
    <w:p w14:paraId="529150FD" w14:textId="77777777" w:rsidR="00F70B20" w:rsidRPr="00F70B20" w:rsidRDefault="00F70B20" w:rsidP="00F70B20">
      <w:pPr>
        <w:pStyle w:val="Telo"/>
        <w:spacing w:before="80" w:after="80" w:line="288" w:lineRule="auto"/>
        <w:jc w:val="both"/>
        <w:rPr>
          <w:rFonts w:ascii="Times New Roman" w:hAnsi="Times New Roman" w:cs="Times New Roman"/>
          <w:i/>
          <w:iCs/>
          <w:sz w:val="24"/>
          <w:szCs w:val="24"/>
        </w:rPr>
      </w:pPr>
      <w:r w:rsidRPr="00F70B20">
        <w:rPr>
          <w:rFonts w:ascii="Times New Roman" w:hAnsi="Times New Roman" w:cs="Times New Roman"/>
          <w:i/>
          <w:iCs/>
          <w:sz w:val="24"/>
          <w:szCs w:val="24"/>
        </w:rPr>
        <w:t>„Tesár z Nazareta, muž bol ako treba.</w:t>
      </w:r>
    </w:p>
    <w:p w14:paraId="2BDCD9F8" w14:textId="77777777" w:rsidR="00F70B20" w:rsidRPr="00F70B20" w:rsidRDefault="00F70B20" w:rsidP="00F70B20">
      <w:pPr>
        <w:pStyle w:val="Telo"/>
        <w:spacing w:before="80" w:after="80" w:line="288" w:lineRule="auto"/>
        <w:jc w:val="both"/>
        <w:rPr>
          <w:rFonts w:ascii="Times New Roman" w:hAnsi="Times New Roman" w:cs="Times New Roman"/>
          <w:i/>
          <w:iCs/>
          <w:sz w:val="24"/>
          <w:szCs w:val="24"/>
        </w:rPr>
      </w:pPr>
      <w:r w:rsidRPr="00F70B20">
        <w:rPr>
          <w:rFonts w:ascii="Times New Roman" w:hAnsi="Times New Roman" w:cs="Times New Roman"/>
          <w:i/>
          <w:iCs/>
          <w:sz w:val="24"/>
          <w:szCs w:val="24"/>
        </w:rPr>
        <w:t>Prosím ťa za otcov, stráž ich mocne z neba!“</w:t>
      </w:r>
    </w:p>
    <w:p w14:paraId="38B33AB3" w14:textId="77777777" w:rsidR="00F70B20" w:rsidRDefault="00F70B20" w:rsidP="00F70B20">
      <w:pPr>
        <w:pStyle w:val="Telo"/>
        <w:spacing w:before="80" w:after="80" w:line="288" w:lineRule="auto"/>
        <w:jc w:val="both"/>
        <w:rPr>
          <w:rFonts w:ascii="Times New Roman" w:hAnsi="Times New Roman" w:cs="Times New Roman"/>
          <w:sz w:val="24"/>
          <w:szCs w:val="24"/>
        </w:rPr>
      </w:pPr>
    </w:p>
    <w:p w14:paraId="49F4AEFD" w14:textId="7B23832F" w:rsidR="00F70B20" w:rsidRPr="004343F0" w:rsidRDefault="00F70B20" w:rsidP="00F70B20">
      <w:pPr>
        <w:pStyle w:val="Telo"/>
        <w:spacing w:before="80" w:after="80" w:line="288" w:lineRule="auto"/>
        <w:jc w:val="both"/>
        <w:rPr>
          <w:rFonts w:ascii="Times New Roman" w:hAnsi="Times New Roman" w:cs="Times New Roman"/>
          <w:sz w:val="24"/>
          <w:szCs w:val="24"/>
        </w:rPr>
      </w:pPr>
      <w:r w:rsidRPr="004343F0">
        <w:rPr>
          <w:rFonts w:ascii="Times New Roman" w:hAnsi="Times New Roman" w:cs="Times New Roman"/>
          <w:sz w:val="24"/>
          <w:szCs w:val="24"/>
        </w:rPr>
        <w:t>Kto ešte pochádzal z Nazareta?</w:t>
      </w:r>
      <w:r>
        <w:rPr>
          <w:rFonts w:ascii="Times New Roman" w:hAnsi="Times New Roman" w:cs="Times New Roman"/>
          <w:sz w:val="24"/>
          <w:szCs w:val="24"/>
        </w:rPr>
        <w:t xml:space="preserve"> </w:t>
      </w:r>
      <w:r w:rsidRPr="004343F0">
        <w:rPr>
          <w:rFonts w:ascii="Times New Roman" w:hAnsi="Times New Roman" w:cs="Times New Roman"/>
          <w:sz w:val="24"/>
          <w:szCs w:val="24"/>
        </w:rPr>
        <w:t>Mária</w:t>
      </w:r>
      <w:r>
        <w:rPr>
          <w:rFonts w:ascii="Times New Roman" w:hAnsi="Times New Roman" w:cs="Times New Roman"/>
          <w:sz w:val="24"/>
          <w:szCs w:val="24"/>
        </w:rPr>
        <w:t>.</w:t>
      </w:r>
    </w:p>
    <w:p w14:paraId="0E7ADCC7" w14:textId="3B14BE03" w:rsidR="00F70B20" w:rsidRPr="004343F0" w:rsidRDefault="00F70B20" w:rsidP="00F70B20">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Jozef</w:t>
      </w:r>
      <w:r>
        <w:rPr>
          <w:rFonts w:ascii="Times New Roman" w:hAnsi="Times New Roman" w:cs="Times New Roman"/>
          <w:sz w:val="24"/>
          <w:szCs w:val="24"/>
        </w:rPr>
        <w:t>ovi</w:t>
      </w:r>
      <w:r w:rsidRPr="004343F0">
        <w:rPr>
          <w:rFonts w:ascii="Times New Roman" w:hAnsi="Times New Roman" w:cs="Times New Roman"/>
          <w:sz w:val="24"/>
          <w:szCs w:val="24"/>
        </w:rPr>
        <w:t xml:space="preserve"> sám Boh dal za ženu Matku Svojho Syna - Máriu.</w:t>
      </w:r>
    </w:p>
    <w:p w14:paraId="4FC48D05" w14:textId="77777777" w:rsidR="00F70B20" w:rsidRPr="00B81BA4" w:rsidRDefault="00F70B20" w:rsidP="00F70B20">
      <w:pPr>
        <w:pStyle w:val="Telo"/>
        <w:numPr>
          <w:ilvl w:val="0"/>
          <w:numId w:val="4"/>
        </w:numPr>
        <w:spacing w:before="80" w:after="80" w:line="288" w:lineRule="auto"/>
        <w:jc w:val="both"/>
        <w:rPr>
          <w:rFonts w:ascii="Times New Roman" w:eastAsia="Times New Roman" w:hAnsi="Times New Roman" w:cs="Times New Roman"/>
          <w:sz w:val="24"/>
          <w:szCs w:val="24"/>
        </w:rPr>
      </w:pPr>
      <w:r w:rsidRPr="00B81BA4">
        <w:rPr>
          <w:rFonts w:ascii="Times New Roman" w:hAnsi="Times New Roman" w:cs="Times New Roman"/>
          <w:sz w:val="24"/>
          <w:szCs w:val="24"/>
        </w:rPr>
        <w:t>Asi Jozef nepredpokladal, že v ďalekej Galilei, v Nazarete, v meste, o ktorom sa často s pohŕdaním hovorilo: “Môže byť z Nazareta niečo dobré?!” (</w:t>
      </w:r>
      <w:proofErr w:type="spellStart"/>
      <w:r w:rsidRPr="00B81BA4">
        <w:rPr>
          <w:rFonts w:ascii="Times New Roman" w:hAnsi="Times New Roman" w:cs="Times New Roman"/>
          <w:sz w:val="24"/>
          <w:szCs w:val="24"/>
        </w:rPr>
        <w:t>Jn</w:t>
      </w:r>
      <w:proofErr w:type="spellEnd"/>
      <w:r w:rsidRPr="00B81BA4">
        <w:rPr>
          <w:rFonts w:ascii="Times New Roman" w:hAnsi="Times New Roman" w:cs="Times New Roman"/>
          <w:sz w:val="24"/>
          <w:szCs w:val="24"/>
        </w:rPr>
        <w:t xml:space="preserve"> 1,46), býva jeho budúca manželka. Vypočujte si, ako je v knihe “Tieň Otca” opísané prvé stretnutie Jozefa s Máriou.</w:t>
      </w:r>
    </w:p>
    <w:p w14:paraId="660713E1"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Jozef mal už spustiť vedro, aby v studni načerpal vodu, keď zrazu začul hlas. Obrátil hlavu. Po schodoch bežala dievčina, možno dievčatko… Bola bosá. Na hlave držala džbán.</w:t>
      </w:r>
    </w:p>
    <w:p w14:paraId="3892932D" w14:textId="5537D652"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 xml:space="preserve">Keď uvidela muža, prestala spievať. Zastala a udivene hľadela na neznámeho muža. Vyzerala celkom obyčajne. Mala tmavú pokožku, ako ľudia pracujúci na slnku. Mala hnedé oči, tmavo-blonďavé vlasy zopnuté kúskom stuhy vzadu. Pri ušiach mala červené prívesky. Zvedavo hľadela na Jozefa. Vedela, že sa nepatrí prvej prihovoriť neznámemu mužovi. Jozef bol nepochopiteľne nesmelý. Napokon zdvihol hlavu. </w:t>
      </w:r>
    </w:p>
    <w:p w14:paraId="6A250986"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Je to obyčajné dievča – pomyslel si, ale bál sa jej pozrieť do očí.</w:t>
      </w:r>
    </w:p>
    <w:p w14:paraId="29EB5444"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Aké čudné vedro máte? Nemáte tesárov, aby vám spravili lepšie? – zasmiala sa.</w:t>
      </w:r>
    </w:p>
    <w:p w14:paraId="440C6E79"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Áno, tesár by mal rúbať drevo a nie robiť vedrá. Ale aj on odišiel z mesta a nemáme nikoho.</w:t>
      </w:r>
    </w:p>
    <w:p w14:paraId="2BF6F385"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Naberiem ti vodu, ak chceš…</w:t>
      </w:r>
    </w:p>
    <w:p w14:paraId="3BE90DCF"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Bez váhania prijala jeho pomoc.</w:t>
      </w:r>
    </w:p>
    <w:p w14:paraId="45E68940" w14:textId="77777777" w:rsidR="00F70B20" w:rsidRPr="00B81BA4" w:rsidRDefault="00F70B20" w:rsidP="00F70B20">
      <w:pPr>
        <w:pStyle w:val="Telo"/>
        <w:numPr>
          <w:ilvl w:val="0"/>
          <w:numId w:val="4"/>
        </w:numPr>
        <w:spacing w:before="80" w:after="80" w:line="288" w:lineRule="auto"/>
        <w:jc w:val="both"/>
        <w:rPr>
          <w:rFonts w:ascii="Times New Roman" w:eastAsia="Times New Roman" w:hAnsi="Times New Roman" w:cs="Times New Roman"/>
          <w:sz w:val="24"/>
          <w:szCs w:val="24"/>
        </w:rPr>
      </w:pPr>
      <w:r w:rsidRPr="00B81BA4">
        <w:rPr>
          <w:rFonts w:ascii="Times New Roman" w:hAnsi="Times New Roman" w:cs="Times New Roman"/>
          <w:sz w:val="24"/>
          <w:szCs w:val="24"/>
        </w:rPr>
        <w:t xml:space="preserve">Jozef neustále myslel na dievčinu, ktorú stretol pri studni. Potom sa v Nazarete čoraz častejšie stretávali, rozprávali sa a Jozef si bol čoraz istejší, že by chcel mať takúto manželku. Ešte nevedel, že to všetko je v Božom zámere, že to Boh vybral Máriu pre Jozefa, alebo Jozefa Márii. Že to Boh učinil, aby sa toho dňa spoznali. Určite si to Jozef </w:t>
      </w:r>
      <w:r w:rsidRPr="00B81BA4">
        <w:rPr>
          <w:rFonts w:ascii="Times New Roman" w:hAnsi="Times New Roman" w:cs="Times New Roman"/>
          <w:sz w:val="24"/>
          <w:szCs w:val="24"/>
        </w:rPr>
        <w:lastRenderedPageBreak/>
        <w:t>takto nemyslel, hoci sa mnohokrát s Bohom o svojom živote rozprával. A napokon sa rozhodol. Poprosil Máriu, či sa stane jeho ženou. A ona? Ona chcela patriť jedine Bohu. Aj napriek tomu chcel s ňou Jozef prežiť svoj život. Veľmi ju miloval. A jej neobvyklé rozhodnutie rešpektoval.</w:t>
      </w:r>
    </w:p>
    <w:p w14:paraId="382C23CF" w14:textId="77777777" w:rsidR="00F70B20" w:rsidRPr="004343F0" w:rsidRDefault="00F70B20" w:rsidP="00F70B20">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Pozorne si vypočujte, čo sa onedlho po sobáši stalo Márii a Jozefovi. Evanjelista Lukáš píše o tom takto:</w:t>
      </w:r>
    </w:p>
    <w:p w14:paraId="4786129C"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 xml:space="preserve">„V šiestom mesiaci poslal Boh anjela Gabriela do </w:t>
      </w:r>
      <w:proofErr w:type="spellStart"/>
      <w:r w:rsidRPr="00F70B20">
        <w:rPr>
          <w:rFonts w:ascii="Times New Roman" w:hAnsi="Times New Roman" w:cs="Times New Roman"/>
          <w:i/>
          <w:iCs/>
          <w:sz w:val="24"/>
          <w:szCs w:val="24"/>
        </w:rPr>
        <w:t>galilejsk</w:t>
      </w:r>
      <w:proofErr w:type="spellEnd"/>
      <w:r w:rsidRPr="00F70B20">
        <w:rPr>
          <w:rFonts w:ascii="Times New Roman" w:hAnsi="Times New Roman" w:cs="Times New Roman"/>
          <w:i/>
          <w:iCs/>
          <w:sz w:val="24"/>
          <w:szCs w:val="24"/>
          <w:lang w:val="fr-FR"/>
        </w:rPr>
        <w:t>é</w:t>
      </w:r>
      <w:r w:rsidRPr="00F70B20">
        <w:rPr>
          <w:rFonts w:ascii="Times New Roman" w:hAnsi="Times New Roman" w:cs="Times New Roman"/>
          <w:i/>
          <w:iCs/>
          <w:sz w:val="24"/>
          <w:szCs w:val="24"/>
        </w:rPr>
        <w:t xml:space="preserve">ho mesta, </w:t>
      </w:r>
      <w:proofErr w:type="spellStart"/>
      <w:r w:rsidRPr="00F70B20">
        <w:rPr>
          <w:rFonts w:ascii="Times New Roman" w:hAnsi="Times New Roman" w:cs="Times New Roman"/>
          <w:i/>
          <w:iCs/>
          <w:sz w:val="24"/>
          <w:szCs w:val="24"/>
        </w:rPr>
        <w:t>ktor</w:t>
      </w:r>
      <w:proofErr w:type="spellEnd"/>
      <w:r w:rsidRPr="00F70B20">
        <w:rPr>
          <w:rFonts w:ascii="Times New Roman" w:hAnsi="Times New Roman" w:cs="Times New Roman"/>
          <w:i/>
          <w:iCs/>
          <w:sz w:val="24"/>
          <w:szCs w:val="24"/>
          <w:lang w:val="fr-FR"/>
        </w:rPr>
        <w:t xml:space="preserve">é </w:t>
      </w:r>
      <w:r w:rsidRPr="00F70B20">
        <w:rPr>
          <w:rFonts w:ascii="Times New Roman" w:hAnsi="Times New Roman" w:cs="Times New Roman"/>
          <w:i/>
          <w:iCs/>
          <w:sz w:val="24"/>
          <w:szCs w:val="24"/>
        </w:rPr>
        <w:t>sa volá Nazaret, k panne zasnúbenej mužovi z rodu Dávidovho, menom Jozefovi. A meno panny bolo Mária. Anjel prišiel k nej a povedal: „Zdravas’, milosti plná, Pán s tebou.“ Ona sa nad jeho slovami zarazila a rozmýšľala, čo znamená takýto pozdrav. Anjel jej povedal: „Neboj sa, Má</w:t>
      </w:r>
      <w:r w:rsidRPr="00F70B20">
        <w:rPr>
          <w:rFonts w:ascii="Times New Roman" w:hAnsi="Times New Roman" w:cs="Times New Roman"/>
          <w:i/>
          <w:iCs/>
          <w:sz w:val="24"/>
          <w:szCs w:val="24"/>
          <w:lang w:val="pt-PT"/>
        </w:rPr>
        <w:t>ria, na</w:t>
      </w:r>
      <w:r w:rsidRPr="00F70B20">
        <w:rPr>
          <w:rFonts w:ascii="Times New Roman" w:hAnsi="Times New Roman" w:cs="Times New Roman"/>
          <w:i/>
          <w:iCs/>
          <w:sz w:val="24"/>
          <w:szCs w:val="24"/>
        </w:rPr>
        <w:t xml:space="preserve">šla si milosť u Boha. Počneš a porodíš syna a dáš mu meno Ježiš. On bude veľký a bude sa volať Synom Najvyššieho. Pán Boh mu dá </w:t>
      </w:r>
      <w:proofErr w:type="spellStart"/>
      <w:r w:rsidRPr="00F70B20">
        <w:rPr>
          <w:rFonts w:ascii="Times New Roman" w:hAnsi="Times New Roman" w:cs="Times New Roman"/>
          <w:i/>
          <w:iCs/>
          <w:sz w:val="24"/>
          <w:szCs w:val="24"/>
        </w:rPr>
        <w:t>tr</w:t>
      </w:r>
      <w:r w:rsidRPr="00F70B20">
        <w:rPr>
          <w:rFonts w:ascii="Times New Roman" w:hAnsi="Times New Roman" w:cs="Times New Roman"/>
          <w:i/>
          <w:iCs/>
          <w:sz w:val="24"/>
          <w:szCs w:val="24"/>
          <w:lang w:val="es-ES_tradnl"/>
        </w:rPr>
        <w:t>ó</w:t>
      </w:r>
      <w:proofErr w:type="spellEnd"/>
      <w:r w:rsidRPr="00F70B20">
        <w:rPr>
          <w:rFonts w:ascii="Times New Roman" w:hAnsi="Times New Roman" w:cs="Times New Roman"/>
          <w:i/>
          <w:iCs/>
          <w:sz w:val="24"/>
          <w:szCs w:val="24"/>
        </w:rPr>
        <w:t>n jeho otca Dávida, naveky bude kraľovať nad Jakubovým rodom a jeho kráľovstvu nebude konca.“ Mária povedala anjelovi: „Ako sa to stane, veď ja muža nepoznám?“ Anjel jej odpovedal: „</w:t>
      </w:r>
      <w:proofErr w:type="spellStart"/>
      <w:r w:rsidRPr="00F70B20">
        <w:rPr>
          <w:rFonts w:ascii="Times New Roman" w:hAnsi="Times New Roman" w:cs="Times New Roman"/>
          <w:i/>
          <w:iCs/>
          <w:sz w:val="24"/>
          <w:szCs w:val="24"/>
          <w:lang w:val="de-DE"/>
        </w:rPr>
        <w:t>Duch</w:t>
      </w:r>
      <w:proofErr w:type="spellEnd"/>
      <w:r w:rsidRPr="00F70B20">
        <w:rPr>
          <w:rFonts w:ascii="Times New Roman" w:hAnsi="Times New Roman" w:cs="Times New Roman"/>
          <w:i/>
          <w:iCs/>
          <w:sz w:val="24"/>
          <w:szCs w:val="24"/>
          <w:lang w:val="de-DE"/>
        </w:rPr>
        <w:t xml:space="preserve"> </w:t>
      </w:r>
      <w:proofErr w:type="spellStart"/>
      <w:r w:rsidRPr="00F70B20">
        <w:rPr>
          <w:rFonts w:ascii="Times New Roman" w:hAnsi="Times New Roman" w:cs="Times New Roman"/>
          <w:i/>
          <w:iCs/>
          <w:sz w:val="24"/>
          <w:szCs w:val="24"/>
          <w:lang w:val="de-DE"/>
        </w:rPr>
        <w:t>Sv</w:t>
      </w:r>
      <w:r w:rsidRPr="00F70B20">
        <w:rPr>
          <w:rFonts w:ascii="Times New Roman" w:hAnsi="Times New Roman" w:cs="Times New Roman"/>
          <w:i/>
          <w:iCs/>
          <w:sz w:val="24"/>
          <w:szCs w:val="24"/>
        </w:rPr>
        <w:t>ätý</w:t>
      </w:r>
      <w:proofErr w:type="spellEnd"/>
      <w:r w:rsidRPr="00F70B20">
        <w:rPr>
          <w:rFonts w:ascii="Times New Roman" w:hAnsi="Times New Roman" w:cs="Times New Roman"/>
          <w:i/>
          <w:iCs/>
          <w:sz w:val="24"/>
          <w:szCs w:val="24"/>
        </w:rPr>
        <w:t xml:space="preserve"> zostúpi na teba a moc Najvyššieho ťa zatieni. A preto aj dieťa bude sa volať svätý</w:t>
      </w:r>
      <w:r w:rsidRPr="00F70B20">
        <w:rPr>
          <w:rFonts w:ascii="Times New Roman" w:hAnsi="Times New Roman" w:cs="Times New Roman"/>
          <w:i/>
          <w:iCs/>
          <w:sz w:val="24"/>
          <w:szCs w:val="24"/>
          <w:lang w:val="it-IT"/>
        </w:rPr>
        <w:t xml:space="preserve">m, </w:t>
      </w:r>
      <w:proofErr w:type="spellStart"/>
      <w:r w:rsidRPr="00F70B20">
        <w:rPr>
          <w:rFonts w:ascii="Times New Roman" w:hAnsi="Times New Roman" w:cs="Times New Roman"/>
          <w:i/>
          <w:iCs/>
          <w:sz w:val="24"/>
          <w:szCs w:val="24"/>
          <w:lang w:val="it-IT"/>
        </w:rPr>
        <w:t>bude</w:t>
      </w:r>
      <w:proofErr w:type="spellEnd"/>
      <w:r w:rsidRPr="00F70B20">
        <w:rPr>
          <w:rFonts w:ascii="Times New Roman" w:hAnsi="Times New Roman" w:cs="Times New Roman"/>
          <w:i/>
          <w:iCs/>
          <w:sz w:val="24"/>
          <w:szCs w:val="24"/>
          <w:lang w:val="it-IT"/>
        </w:rPr>
        <w:t xml:space="preserve"> to Bo</w:t>
      </w:r>
      <w:proofErr w:type="spellStart"/>
      <w:r w:rsidRPr="00F70B20">
        <w:rPr>
          <w:rFonts w:ascii="Times New Roman" w:hAnsi="Times New Roman" w:cs="Times New Roman"/>
          <w:i/>
          <w:iCs/>
          <w:sz w:val="24"/>
          <w:szCs w:val="24"/>
        </w:rPr>
        <w:t>ží</w:t>
      </w:r>
      <w:proofErr w:type="spellEnd"/>
      <w:r w:rsidRPr="00F70B20">
        <w:rPr>
          <w:rFonts w:ascii="Times New Roman" w:hAnsi="Times New Roman" w:cs="Times New Roman"/>
          <w:i/>
          <w:iCs/>
          <w:sz w:val="24"/>
          <w:szCs w:val="24"/>
        </w:rPr>
        <w:t xml:space="preserve"> Syn.” (</w:t>
      </w:r>
      <w:proofErr w:type="spellStart"/>
      <w:r w:rsidRPr="00F70B20">
        <w:rPr>
          <w:rFonts w:ascii="Times New Roman" w:hAnsi="Times New Roman" w:cs="Times New Roman"/>
          <w:i/>
          <w:iCs/>
          <w:sz w:val="24"/>
          <w:szCs w:val="24"/>
        </w:rPr>
        <w:t>Lk</w:t>
      </w:r>
      <w:proofErr w:type="spellEnd"/>
      <w:r w:rsidRPr="00F70B20">
        <w:rPr>
          <w:rFonts w:ascii="Times New Roman" w:hAnsi="Times New Roman" w:cs="Times New Roman"/>
          <w:i/>
          <w:iCs/>
          <w:sz w:val="24"/>
          <w:szCs w:val="24"/>
        </w:rPr>
        <w:t xml:space="preserve"> 1,26-35)</w:t>
      </w:r>
    </w:p>
    <w:p w14:paraId="6B427270" w14:textId="6D750DBE" w:rsidR="00F70B20" w:rsidRPr="004343F0" w:rsidRDefault="00F70B20" w:rsidP="00F70B20">
      <w:pPr>
        <w:pStyle w:val="Telo"/>
        <w:numPr>
          <w:ilvl w:val="0"/>
          <w:numId w:val="4"/>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Koho Boh poslal do Nazareta k Márii?</w:t>
      </w:r>
      <w:r>
        <w:rPr>
          <w:rFonts w:ascii="Times New Roman" w:hAnsi="Times New Roman" w:cs="Times New Roman"/>
          <w:sz w:val="24"/>
          <w:szCs w:val="24"/>
        </w:rPr>
        <w:t xml:space="preserve"> </w:t>
      </w:r>
      <w:r w:rsidRPr="004343F0">
        <w:rPr>
          <w:rFonts w:ascii="Times New Roman" w:hAnsi="Times New Roman" w:cs="Times New Roman"/>
          <w:sz w:val="24"/>
          <w:szCs w:val="24"/>
        </w:rPr>
        <w:t>Anjela Gabriela</w:t>
      </w:r>
      <w:r>
        <w:rPr>
          <w:rFonts w:ascii="Times New Roman" w:hAnsi="Times New Roman" w:cs="Times New Roman"/>
          <w:sz w:val="24"/>
          <w:szCs w:val="24"/>
        </w:rPr>
        <w:t>.</w:t>
      </w:r>
    </w:p>
    <w:p w14:paraId="6F2D2733" w14:textId="73CF4346" w:rsidR="00F70B20" w:rsidRPr="004343F0" w:rsidRDefault="00F70B20" w:rsidP="00F70B20">
      <w:pPr>
        <w:pStyle w:val="Telo"/>
        <w:numPr>
          <w:ilvl w:val="0"/>
          <w:numId w:val="4"/>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S akou správou prišiel anjel?</w:t>
      </w:r>
      <w:r>
        <w:rPr>
          <w:rFonts w:ascii="Times New Roman" w:hAnsi="Times New Roman" w:cs="Times New Roman"/>
          <w:sz w:val="24"/>
          <w:szCs w:val="24"/>
        </w:rPr>
        <w:t xml:space="preserve"> </w:t>
      </w:r>
      <w:r w:rsidRPr="004343F0">
        <w:rPr>
          <w:rFonts w:ascii="Times New Roman" w:hAnsi="Times New Roman" w:cs="Times New Roman"/>
          <w:sz w:val="24"/>
          <w:szCs w:val="24"/>
        </w:rPr>
        <w:t>Že Mária porodí Syna</w:t>
      </w:r>
      <w:r>
        <w:rPr>
          <w:rFonts w:ascii="Times New Roman" w:hAnsi="Times New Roman" w:cs="Times New Roman"/>
          <w:sz w:val="24"/>
          <w:szCs w:val="24"/>
        </w:rPr>
        <w:t>.</w:t>
      </w:r>
    </w:p>
    <w:p w14:paraId="3245BAC0" w14:textId="5D2395FA" w:rsidR="00F70B20" w:rsidRPr="004343F0" w:rsidRDefault="00F70B20" w:rsidP="00F70B20">
      <w:pPr>
        <w:pStyle w:val="Telo"/>
        <w:numPr>
          <w:ilvl w:val="0"/>
          <w:numId w:val="4"/>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Koho bude dieťa, ktoré má Mária porodiť?</w:t>
      </w:r>
      <w:r>
        <w:rPr>
          <w:rFonts w:ascii="Times New Roman" w:hAnsi="Times New Roman" w:cs="Times New Roman"/>
          <w:sz w:val="24"/>
          <w:szCs w:val="24"/>
        </w:rPr>
        <w:t xml:space="preserve"> </w:t>
      </w:r>
      <w:r w:rsidRPr="004343F0">
        <w:rPr>
          <w:rFonts w:ascii="Times New Roman" w:hAnsi="Times New Roman" w:cs="Times New Roman"/>
          <w:sz w:val="24"/>
          <w:szCs w:val="24"/>
        </w:rPr>
        <w:t>Bude Božím Synom</w:t>
      </w:r>
      <w:r>
        <w:rPr>
          <w:rFonts w:ascii="Times New Roman" w:hAnsi="Times New Roman" w:cs="Times New Roman"/>
          <w:sz w:val="24"/>
          <w:szCs w:val="24"/>
        </w:rPr>
        <w:t>.</w:t>
      </w:r>
    </w:p>
    <w:p w14:paraId="381A2EE4" w14:textId="7CC2C636" w:rsidR="00F70B20" w:rsidRPr="004343F0" w:rsidRDefault="00F70B20" w:rsidP="00F70B20">
      <w:pPr>
        <w:pStyle w:val="Telo"/>
        <w:numPr>
          <w:ilvl w:val="0"/>
          <w:numId w:val="4"/>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Aké meno má mať Boží Syn?</w:t>
      </w:r>
      <w:r>
        <w:rPr>
          <w:rFonts w:ascii="Times New Roman" w:hAnsi="Times New Roman" w:cs="Times New Roman"/>
          <w:sz w:val="24"/>
          <w:szCs w:val="24"/>
        </w:rPr>
        <w:t xml:space="preserve"> </w:t>
      </w:r>
      <w:r w:rsidRPr="004343F0">
        <w:rPr>
          <w:rFonts w:ascii="Times New Roman" w:hAnsi="Times New Roman" w:cs="Times New Roman"/>
          <w:sz w:val="24"/>
          <w:szCs w:val="24"/>
        </w:rPr>
        <w:t>Ježiš</w:t>
      </w:r>
      <w:r>
        <w:rPr>
          <w:rFonts w:ascii="Times New Roman" w:hAnsi="Times New Roman" w:cs="Times New Roman"/>
          <w:sz w:val="24"/>
          <w:szCs w:val="24"/>
        </w:rPr>
        <w:t>.</w:t>
      </w:r>
    </w:p>
    <w:p w14:paraId="29C4135F" w14:textId="334B6CC6" w:rsidR="00F70B20" w:rsidRPr="004343F0" w:rsidRDefault="00F70B20" w:rsidP="00F70B20">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Už v prvej vete sa podrobne dozvedáme, kam bol anjel poslaný. Zjavil sa nám už v známej krajine, v Galilei, v meste Nazaret, kde bývala Mária - zasnúbená s Jozefom z Dávidovho rodu.</w:t>
      </w:r>
    </w:p>
    <w:p w14:paraId="6227E43F" w14:textId="77777777" w:rsidR="00F70B20" w:rsidRPr="004343F0" w:rsidRDefault="00F70B20" w:rsidP="00F70B20">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To znamená, že ona bola už manželkou Jozefa, ale ešte spolu nebývali. Prečo? Lebo v súlade so židovskou tradíciou mal obrad zasnúbenia dve fázy: n</w:t>
      </w:r>
      <w:r>
        <w:rPr>
          <w:rFonts w:ascii="Times New Roman" w:hAnsi="Times New Roman" w:cs="Times New Roman"/>
          <w:sz w:val="24"/>
          <w:szCs w:val="24"/>
        </w:rPr>
        <w:t>ajskôr sa uzatvorilo manželstvo</w:t>
      </w:r>
      <w:r w:rsidRPr="004343F0">
        <w:rPr>
          <w:rFonts w:ascii="Times New Roman" w:hAnsi="Times New Roman" w:cs="Times New Roman"/>
          <w:sz w:val="24"/>
          <w:szCs w:val="24"/>
        </w:rPr>
        <w:t xml:space="preserve"> a až po nejakom čase muž doviedol manželku do svojho domu. Čiže Jozef bol už manželom Márie, ale ešte spolu nebývali. A v tom čase sa zjavil anjel so správou z neba.</w:t>
      </w:r>
    </w:p>
    <w:p w14:paraId="2F6C42B1" w14:textId="77777777" w:rsidR="00F70B20" w:rsidRPr="004343F0" w:rsidRDefault="00F70B20" w:rsidP="00F70B20">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Povedal Márii, že našla u Boha milosť </w:t>
      </w:r>
      <w:r>
        <w:rPr>
          <w:rFonts w:ascii="Times New Roman" w:hAnsi="Times New Roman" w:cs="Times New Roman"/>
          <w:sz w:val="24"/>
          <w:szCs w:val="24"/>
        </w:rPr>
        <w:t>–</w:t>
      </w:r>
      <w:r w:rsidRPr="004343F0">
        <w:rPr>
          <w:rFonts w:ascii="Times New Roman" w:hAnsi="Times New Roman" w:cs="Times New Roman"/>
          <w:sz w:val="24"/>
          <w:szCs w:val="24"/>
        </w:rPr>
        <w:t xml:space="preserve"> s</w:t>
      </w:r>
      <w:r>
        <w:rPr>
          <w:rFonts w:ascii="Times New Roman" w:hAnsi="Times New Roman" w:cs="Times New Roman"/>
          <w:sz w:val="24"/>
          <w:szCs w:val="24"/>
        </w:rPr>
        <w:t>tane sa Matkou j</w:t>
      </w:r>
      <w:r w:rsidRPr="004343F0">
        <w:rPr>
          <w:rFonts w:ascii="Times New Roman" w:hAnsi="Times New Roman" w:cs="Times New Roman"/>
          <w:sz w:val="24"/>
          <w:szCs w:val="24"/>
        </w:rPr>
        <w:t xml:space="preserve">eho Syna, a počne ho z Ducha Svätého. Čo to znamená? Že Jozef, za ktorého sa vydala, nebude otcom dieťaťa. Čo je to za správu! Preto niet sa čo Jozefovi čudovať </w:t>
      </w:r>
      <w:r>
        <w:rPr>
          <w:rFonts w:ascii="Times New Roman" w:hAnsi="Times New Roman" w:cs="Times New Roman"/>
          <w:sz w:val="24"/>
          <w:szCs w:val="24"/>
        </w:rPr>
        <w:t>–</w:t>
      </w:r>
      <w:r w:rsidRPr="004343F0">
        <w:rPr>
          <w:rFonts w:ascii="Times New Roman" w:hAnsi="Times New Roman" w:cs="Times New Roman"/>
          <w:sz w:val="24"/>
          <w:szCs w:val="24"/>
        </w:rPr>
        <w:t xml:space="preserve"> ako som vám to už včera povedal </w:t>
      </w:r>
      <w:r>
        <w:rPr>
          <w:rFonts w:ascii="Times New Roman" w:hAnsi="Times New Roman" w:cs="Times New Roman"/>
          <w:sz w:val="24"/>
          <w:szCs w:val="24"/>
        </w:rPr>
        <w:t>–</w:t>
      </w:r>
      <w:r w:rsidRPr="004343F0">
        <w:rPr>
          <w:rFonts w:ascii="Times New Roman" w:hAnsi="Times New Roman" w:cs="Times New Roman"/>
          <w:sz w:val="24"/>
          <w:szCs w:val="24"/>
        </w:rPr>
        <w:t xml:space="preserve"> chcel Máriu po tejto správe “prepustiť”. Ale vtedy poslal Boh anjela aj k nemu, aby mu dodal odvahu.</w:t>
      </w:r>
    </w:p>
    <w:p w14:paraId="37348A6F" w14:textId="1F329172" w:rsidR="00F70B20" w:rsidRPr="004343F0" w:rsidRDefault="00F70B20" w:rsidP="00F70B20">
      <w:pPr>
        <w:pStyle w:val="Telo"/>
        <w:numPr>
          <w:ilvl w:val="0"/>
          <w:numId w:val="6"/>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Čo povedal anjel Jozefovi?</w:t>
      </w:r>
      <w:r>
        <w:rPr>
          <w:rFonts w:ascii="Times New Roman" w:hAnsi="Times New Roman" w:cs="Times New Roman"/>
          <w:sz w:val="24"/>
          <w:szCs w:val="24"/>
        </w:rPr>
        <w:t xml:space="preserve"> </w:t>
      </w:r>
      <w:r w:rsidRPr="004343F0">
        <w:rPr>
          <w:rFonts w:ascii="Times New Roman" w:hAnsi="Times New Roman" w:cs="Times New Roman"/>
          <w:sz w:val="24"/>
          <w:szCs w:val="24"/>
        </w:rPr>
        <w:t>Aby sa nebál prijať Máriu, aby sa nebál s ňou bývať</w:t>
      </w:r>
      <w:r>
        <w:rPr>
          <w:rFonts w:ascii="Times New Roman" w:hAnsi="Times New Roman" w:cs="Times New Roman"/>
          <w:sz w:val="24"/>
          <w:szCs w:val="24"/>
        </w:rPr>
        <w:t>.</w:t>
      </w:r>
    </w:p>
    <w:p w14:paraId="69CA0BAA" w14:textId="77777777" w:rsidR="00F70B20" w:rsidRPr="004343F0" w:rsidRDefault="00F70B20" w:rsidP="00F70B20">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Jozef nechcel Bohu prekážať, ale v prvej chvíli chcel utiecť. Ale predsa len veril v Boha a pomaličky začal chápať svoje povolanie, lebo ako</w:t>
      </w:r>
      <w:r>
        <w:rPr>
          <w:rFonts w:ascii="Times New Roman" w:hAnsi="Times New Roman" w:cs="Times New Roman"/>
          <w:sz w:val="24"/>
          <w:szCs w:val="24"/>
        </w:rPr>
        <w:t xml:space="preserve"> hovorí evanjelista sv. Matúš: „</w:t>
      </w:r>
      <w:r w:rsidRPr="004343F0">
        <w:rPr>
          <w:rFonts w:ascii="Times New Roman" w:hAnsi="Times New Roman" w:cs="Times New Roman"/>
          <w:sz w:val="24"/>
          <w:szCs w:val="24"/>
        </w:rPr>
        <w:t>Prijal svoju manželku” (</w:t>
      </w:r>
      <w:proofErr w:type="spellStart"/>
      <w:r w:rsidRPr="004343F0">
        <w:rPr>
          <w:rFonts w:ascii="Times New Roman" w:hAnsi="Times New Roman" w:cs="Times New Roman"/>
          <w:sz w:val="24"/>
          <w:szCs w:val="24"/>
        </w:rPr>
        <w:t>Mt</w:t>
      </w:r>
      <w:proofErr w:type="spellEnd"/>
      <w:r w:rsidRPr="004343F0">
        <w:rPr>
          <w:rFonts w:ascii="Times New Roman" w:hAnsi="Times New Roman" w:cs="Times New Roman"/>
          <w:sz w:val="24"/>
          <w:szCs w:val="24"/>
        </w:rPr>
        <w:t xml:space="preserve"> 1,24).</w:t>
      </w:r>
      <w:r>
        <w:rPr>
          <w:rFonts w:ascii="Times New Roman" w:hAnsi="Times New Roman" w:cs="Times New Roman"/>
          <w:sz w:val="24"/>
          <w:szCs w:val="24"/>
        </w:rPr>
        <w:t xml:space="preserve"> </w:t>
      </w:r>
      <w:r w:rsidRPr="004343F0">
        <w:rPr>
          <w:rFonts w:ascii="Times New Roman" w:hAnsi="Times New Roman" w:cs="Times New Roman"/>
          <w:sz w:val="24"/>
          <w:szCs w:val="24"/>
        </w:rPr>
        <w:t>Rešpektoval to, že Mária patrila výlučne Bohu. Po slávnostnom prijatí Márie v Jozefovom dome sa začal bežný život, aký bol aj v ostatných izraelských rodinách. Vypočujte si úryvok:</w:t>
      </w:r>
    </w:p>
    <w:p w14:paraId="072E725F" w14:textId="77777777" w:rsidR="00F70B20" w:rsidRPr="004343F0" w:rsidRDefault="00F70B20" w:rsidP="00F70B20">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Úryvok z knihy Tieň otca</w:t>
      </w:r>
      <w:r w:rsidRPr="004343F0">
        <w:rPr>
          <w:rFonts w:ascii="Times New Roman" w:hAnsi="Times New Roman" w:cs="Times New Roman"/>
          <w:b/>
          <w:bCs/>
          <w:sz w:val="24"/>
          <w:szCs w:val="24"/>
        </w:rPr>
        <w:t>:</w:t>
      </w:r>
    </w:p>
    <w:p w14:paraId="1BE6526C"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lastRenderedPageBreak/>
        <w:t>Jozef sa zo svojej dielne prizeral na Máriu, ktorá sa krútila po izbe. Konečne ju mal doma. So zvláštnou ľahkosťou vstúpila do kolobehu domácich povinností. Cítil sa obklopený jej úsilím. Túžila mu vo všetkom pomáhať. Nemusel jej pripomínať žiadnu domácu prácu. Všetko urobila načas. Mária upratovala v dome i v dielni, prala bielizeň, opravovala oblečenie, varila, obriadila oslíka. Nosila vodu z prameňa a nenechávala sa obsluhovať.</w:t>
      </w:r>
    </w:p>
    <w:p w14:paraId="6DF4BDA4"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Nie, Jozef – hovorila – ženy nosievajú vodu. Nepútajme na seba pozornosť. Ja sa cítim dobre a toto úsilie mi neškodí. Ustúpil jej, tak ako vo všetkom ustupoval. Nikdy nerozhodoval sám bez toho, aby sa s ňou poradil a tým v sebe porážal svoju mužskú pýchu.</w:t>
      </w:r>
    </w:p>
    <w:p w14:paraId="6E6EC154" w14:textId="77777777" w:rsidR="00F70B20" w:rsidRDefault="00F70B20" w:rsidP="00F70B20">
      <w:pPr>
        <w:pStyle w:val="Telo"/>
        <w:spacing w:before="80" w:after="80" w:line="288" w:lineRule="auto"/>
        <w:jc w:val="both"/>
        <w:rPr>
          <w:rFonts w:ascii="Times New Roman" w:hAnsi="Times New Roman" w:cs="Times New Roman"/>
          <w:b/>
          <w:bCs/>
          <w:sz w:val="24"/>
          <w:szCs w:val="24"/>
        </w:rPr>
      </w:pPr>
    </w:p>
    <w:p w14:paraId="611C368F" w14:textId="5416169F" w:rsidR="00F70B20" w:rsidRPr="004343F0" w:rsidRDefault="00F70B20" w:rsidP="00F70B20">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bCs/>
          <w:sz w:val="24"/>
          <w:szCs w:val="24"/>
        </w:rPr>
        <w:t>M</w:t>
      </w:r>
      <w:r w:rsidRPr="004343F0">
        <w:rPr>
          <w:rFonts w:ascii="Times New Roman" w:hAnsi="Times New Roman" w:cs="Times New Roman"/>
          <w:sz w:val="24"/>
          <w:szCs w:val="24"/>
        </w:rPr>
        <w:t>ali sa navzájom vo veľkej úcte. Pomodlime sa za našich rodičov, aby sa vždy medzi sebou dokázali s láskou rozprávať, aby sa Jozef a Mária stali pre nich vzorom.</w:t>
      </w:r>
    </w:p>
    <w:p w14:paraId="12660111" w14:textId="29FB9F1D" w:rsidR="00F70B20" w:rsidRPr="004343F0" w:rsidRDefault="00F70B20" w:rsidP="00F70B20">
      <w:pPr>
        <w:pStyle w:val="Telo"/>
        <w:spacing w:before="80" w:after="80" w:line="288" w:lineRule="auto"/>
        <w:jc w:val="both"/>
        <w:rPr>
          <w:rFonts w:ascii="Times New Roman" w:eastAsia="Times New Roman" w:hAnsi="Times New Roman" w:cs="Times New Roman"/>
          <w:sz w:val="24"/>
          <w:szCs w:val="24"/>
        </w:rPr>
      </w:pPr>
    </w:p>
    <w:p w14:paraId="6E4398FA"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“Svätý Jozef, Orodovník rodín,</w:t>
      </w:r>
    </w:p>
    <w:p w14:paraId="3250AAAE"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zverujem ti svojich rodičov.</w:t>
      </w:r>
    </w:p>
    <w:p w14:paraId="5BB0926D" w14:textId="77777777" w:rsidR="00F70B20" w:rsidRPr="00F70B20" w:rsidRDefault="00F70B20" w:rsidP="00F70B20">
      <w:pPr>
        <w:pStyle w:val="Telo"/>
        <w:spacing w:before="80" w:after="80" w:line="288" w:lineRule="auto"/>
        <w:jc w:val="both"/>
        <w:rPr>
          <w:rFonts w:ascii="Times New Roman" w:eastAsia="Times New Roman" w:hAnsi="Times New Roman" w:cs="Times New Roman"/>
          <w:i/>
          <w:iCs/>
          <w:sz w:val="24"/>
          <w:szCs w:val="24"/>
        </w:rPr>
      </w:pPr>
      <w:r w:rsidRPr="00F70B20">
        <w:rPr>
          <w:rFonts w:ascii="Times New Roman" w:hAnsi="Times New Roman" w:cs="Times New Roman"/>
          <w:i/>
          <w:iCs/>
          <w:sz w:val="24"/>
          <w:szCs w:val="24"/>
        </w:rPr>
        <w:t>Priveď Ježiša do nášho domu,</w:t>
      </w:r>
    </w:p>
    <w:p w14:paraId="1FEE48CD" w14:textId="77777777" w:rsidR="00F70B20" w:rsidRPr="00F70B20" w:rsidRDefault="00F70B20" w:rsidP="00F70B20">
      <w:pPr>
        <w:pStyle w:val="Telo"/>
        <w:spacing w:before="80" w:after="80" w:line="288" w:lineRule="auto"/>
        <w:jc w:val="both"/>
        <w:rPr>
          <w:rFonts w:ascii="Times New Roman" w:hAnsi="Times New Roman" w:cs="Times New Roman"/>
          <w:i/>
          <w:iCs/>
          <w:sz w:val="24"/>
          <w:szCs w:val="24"/>
        </w:rPr>
      </w:pPr>
      <w:r w:rsidRPr="00F70B20">
        <w:rPr>
          <w:rFonts w:ascii="Times New Roman" w:hAnsi="Times New Roman" w:cs="Times New Roman"/>
          <w:i/>
          <w:iCs/>
          <w:sz w:val="24"/>
          <w:szCs w:val="24"/>
        </w:rPr>
        <w:t>vypros nám milosť lásky, porozumenia a pokoja. Amen”.</w:t>
      </w:r>
    </w:p>
    <w:p w14:paraId="58C7C069" w14:textId="77777777" w:rsidR="00F70B20" w:rsidRDefault="00F70B20" w:rsidP="00F70B20">
      <w:pPr>
        <w:pStyle w:val="Telo"/>
        <w:spacing w:before="80" w:after="80" w:line="288" w:lineRule="auto"/>
        <w:jc w:val="both"/>
        <w:rPr>
          <w:rFonts w:ascii="Times New Roman" w:hAnsi="Times New Roman" w:cs="Times New Roman"/>
          <w:b/>
          <w:bCs/>
          <w:sz w:val="24"/>
          <w:szCs w:val="24"/>
        </w:rPr>
      </w:pPr>
    </w:p>
    <w:p w14:paraId="5318F583" w14:textId="0CE4AC63" w:rsidR="00F70B20" w:rsidRPr="004343F0" w:rsidRDefault="00F70B20" w:rsidP="00F70B20">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Zapamätaj si</w:t>
      </w:r>
      <w:r w:rsidRPr="004343F0">
        <w:rPr>
          <w:rFonts w:ascii="Times New Roman" w:hAnsi="Times New Roman" w:cs="Times New Roman"/>
          <w:b/>
          <w:bCs/>
          <w:sz w:val="24"/>
          <w:szCs w:val="24"/>
        </w:rPr>
        <w:t>:</w:t>
      </w:r>
    </w:p>
    <w:p w14:paraId="7F8F83D8" w14:textId="744C8CF1" w:rsidR="00F70B20" w:rsidRPr="004343F0" w:rsidRDefault="00F70B20" w:rsidP="00F70B20">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Kedy Boh poslal k Márii anjela Gabriela? Po zasnúbení sa s</w:t>
      </w:r>
      <w:r>
        <w:rPr>
          <w:rFonts w:ascii="Times New Roman" w:hAnsi="Times New Roman" w:cs="Times New Roman"/>
          <w:sz w:val="24"/>
          <w:szCs w:val="24"/>
        </w:rPr>
        <w:t> </w:t>
      </w:r>
      <w:r w:rsidRPr="004343F0">
        <w:rPr>
          <w:rFonts w:ascii="Times New Roman" w:hAnsi="Times New Roman" w:cs="Times New Roman"/>
          <w:sz w:val="24"/>
          <w:szCs w:val="24"/>
        </w:rPr>
        <w:t>Jozefom</w:t>
      </w:r>
      <w:r>
        <w:rPr>
          <w:rFonts w:ascii="Times New Roman" w:hAnsi="Times New Roman" w:cs="Times New Roman"/>
          <w:sz w:val="24"/>
          <w:szCs w:val="24"/>
        </w:rPr>
        <w:t>.</w:t>
      </w:r>
    </w:p>
    <w:p w14:paraId="3FC1ECD4" w14:textId="7F5BB97F" w:rsidR="00F70B20" w:rsidRPr="004343F0" w:rsidRDefault="00F70B20" w:rsidP="00F70B20">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V ktorej modlitbe hovoríme slová anjela Gabriela, ktoré povedal Márii? V modlitbe Zdravas Mária</w:t>
      </w:r>
      <w:r>
        <w:rPr>
          <w:rFonts w:ascii="Times New Roman" w:hAnsi="Times New Roman" w:cs="Times New Roman"/>
          <w:sz w:val="24"/>
          <w:szCs w:val="24"/>
        </w:rPr>
        <w:t>.</w:t>
      </w:r>
    </w:p>
    <w:p w14:paraId="0DA7687F" w14:textId="6A84C0E6" w:rsidR="00F70B20" w:rsidRPr="004343F0" w:rsidRDefault="00F70B20" w:rsidP="00F70B20">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Kedy slávime sviatok sv. Jozefa, ženícha Panny Márie? 19. marca</w:t>
      </w:r>
      <w:r>
        <w:rPr>
          <w:rFonts w:ascii="Times New Roman" w:hAnsi="Times New Roman" w:cs="Times New Roman"/>
          <w:sz w:val="24"/>
          <w:szCs w:val="24"/>
        </w:rPr>
        <w:t>.</w:t>
      </w:r>
    </w:p>
    <w:p w14:paraId="6A607DB1" w14:textId="77777777" w:rsidR="00F70B20" w:rsidRPr="004343F0" w:rsidRDefault="00F70B20" w:rsidP="00F70B20">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Úlohy:</w:t>
      </w:r>
    </w:p>
    <w:p w14:paraId="12C2D9ED" w14:textId="3C1039D5" w:rsidR="00F70B20" w:rsidRPr="00F70B20" w:rsidRDefault="00F70B20" w:rsidP="00F70B20">
      <w:pPr>
        <w:pStyle w:val="Telo"/>
        <w:numPr>
          <w:ilvl w:val="0"/>
          <w:numId w:val="8"/>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Opýtaj sa rodičov na presný dátum ich svadby.</w:t>
      </w:r>
    </w:p>
    <w:p w14:paraId="19124C74" w14:textId="1B37FD68" w:rsidR="00F70B20" w:rsidRPr="00EA7771" w:rsidRDefault="00F70B20" w:rsidP="00F70B20">
      <w:pPr>
        <w:pStyle w:val="Telo"/>
        <w:numPr>
          <w:ilvl w:val="0"/>
          <w:numId w:val="8"/>
        </w:numPr>
        <w:spacing w:before="80" w:after="80" w:line="288" w:lineRule="auto"/>
        <w:ind w:left="284" w:hanging="284"/>
        <w:jc w:val="both"/>
        <w:rPr>
          <w:rFonts w:ascii="Times New Roman" w:eastAsia="Times New Roman" w:hAnsi="Times New Roman" w:cs="Times New Roman"/>
          <w:sz w:val="24"/>
          <w:szCs w:val="24"/>
        </w:rPr>
      </w:pPr>
      <w:r w:rsidRPr="00F70B20">
        <w:rPr>
          <w:rFonts w:ascii="Times New Roman" w:hAnsi="Times New Roman" w:cs="Times New Roman"/>
          <w:sz w:val="24"/>
          <w:szCs w:val="24"/>
        </w:rPr>
        <w:t>Pomodli sa dnes večer k sv. Jozefovi zvlášť za svojich rodičov.</w:t>
      </w:r>
    </w:p>
    <w:p w14:paraId="4E0145F6" w14:textId="21E5DDA3" w:rsidR="00EA7771" w:rsidRDefault="00EA7771" w:rsidP="00EA7771">
      <w:pPr>
        <w:pStyle w:val="Telo"/>
        <w:spacing w:before="80" w:after="80" w:line="288" w:lineRule="auto"/>
        <w:jc w:val="both"/>
        <w:rPr>
          <w:rFonts w:ascii="Times New Roman" w:hAnsi="Times New Roman" w:cs="Times New Roman"/>
          <w:sz w:val="24"/>
          <w:szCs w:val="24"/>
        </w:rPr>
      </w:pPr>
    </w:p>
    <w:p w14:paraId="33432C38" w14:textId="77777777" w:rsidR="00EA7771" w:rsidRDefault="00EA7771" w:rsidP="00EA7771">
      <w:pPr>
        <w:pStyle w:val="Telo"/>
        <w:spacing w:before="80" w:after="80" w:line="288" w:lineRule="auto"/>
        <w:jc w:val="both"/>
        <w:rPr>
          <w:rFonts w:ascii="Times New Roman" w:hAnsi="Times New Roman" w:cs="Times New Roman"/>
          <w:b/>
          <w:bCs/>
          <w:sz w:val="24"/>
          <w:szCs w:val="24"/>
        </w:rPr>
      </w:pPr>
      <w:r w:rsidRPr="004343F0">
        <w:rPr>
          <w:rFonts w:ascii="Times New Roman" w:hAnsi="Times New Roman" w:cs="Times New Roman"/>
          <w:b/>
          <w:bCs/>
          <w:sz w:val="24"/>
          <w:szCs w:val="24"/>
        </w:rPr>
        <w:t>Obrázok:</w:t>
      </w:r>
    </w:p>
    <w:p w14:paraId="330426A1" w14:textId="0E69D997" w:rsidR="00EA7771" w:rsidRDefault="00EA7771" w:rsidP="00EA7771">
      <w:pPr>
        <w:pStyle w:val="Telo"/>
        <w:spacing w:before="80" w:after="80" w:line="288"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Máriin manžel</w:t>
      </w:r>
    </w:p>
    <w:p w14:paraId="0A7485F1" w14:textId="77777777" w:rsidR="00EA7771" w:rsidRPr="00F70B20" w:rsidRDefault="00EA7771" w:rsidP="00EA7771">
      <w:pPr>
        <w:pStyle w:val="Telo"/>
        <w:spacing w:before="80" w:after="80" w:line="288" w:lineRule="auto"/>
        <w:jc w:val="both"/>
        <w:rPr>
          <w:rFonts w:ascii="Times New Roman" w:eastAsia="Times New Roman" w:hAnsi="Times New Roman" w:cs="Times New Roman"/>
          <w:sz w:val="24"/>
          <w:szCs w:val="24"/>
        </w:rPr>
      </w:pPr>
    </w:p>
    <w:p w14:paraId="035BBA39" w14:textId="24E68023" w:rsidR="00A76729" w:rsidRDefault="00EA7771" w:rsidP="00EA7771">
      <w:pPr>
        <w:jc w:val="center"/>
      </w:pPr>
      <w:r w:rsidRPr="00EA7771">
        <w:lastRenderedPageBreak/>
        <w:drawing>
          <wp:inline distT="0" distB="0" distL="0" distR="0" wp14:anchorId="39CE872C" wp14:editId="46467755">
            <wp:extent cx="2971800" cy="3695700"/>
            <wp:effectExtent l="0" t="0" r="0" b="0"/>
            <wp:docPr id="1" name="Obrázok 1" descr="Obrázok, na ktorom je text, okn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okno&#10;&#10;Automaticky generovaný popis"/>
                    <pic:cNvPicPr/>
                  </pic:nvPicPr>
                  <pic:blipFill>
                    <a:blip r:embed="rId5"/>
                    <a:stretch>
                      <a:fillRect/>
                    </a:stretch>
                  </pic:blipFill>
                  <pic:spPr>
                    <a:xfrm>
                      <a:off x="0" y="0"/>
                      <a:ext cx="2971800" cy="3695700"/>
                    </a:xfrm>
                    <a:prstGeom prst="rect">
                      <a:avLst/>
                    </a:prstGeom>
                  </pic:spPr>
                </pic:pic>
              </a:graphicData>
            </a:graphic>
          </wp:inline>
        </w:drawing>
      </w:r>
    </w:p>
    <w:sectPr w:rsidR="00A76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68EE"/>
    <w:multiLevelType w:val="hybridMultilevel"/>
    <w:tmpl w:val="700AAE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262D90"/>
    <w:multiLevelType w:val="hybridMultilevel"/>
    <w:tmpl w:val="FB742728"/>
    <w:lvl w:ilvl="0" w:tplc="8F0EB566">
      <w:start w:val="1"/>
      <w:numFmt w:val="decimal"/>
      <w:lvlText w:val="%1."/>
      <w:lvlJc w:val="left"/>
      <w:pPr>
        <w:ind w:left="1079" w:hanging="360"/>
      </w:pPr>
      <w:rPr>
        <w:b/>
        <w:bCs/>
      </w:rPr>
    </w:lvl>
    <w:lvl w:ilvl="1" w:tplc="041B0019" w:tentative="1">
      <w:start w:val="1"/>
      <w:numFmt w:val="lowerLetter"/>
      <w:lvlText w:val="%2."/>
      <w:lvlJc w:val="left"/>
      <w:pPr>
        <w:ind w:left="179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3239" w:hanging="360"/>
      </w:pPr>
    </w:lvl>
    <w:lvl w:ilvl="4" w:tplc="041B0019" w:tentative="1">
      <w:start w:val="1"/>
      <w:numFmt w:val="lowerLetter"/>
      <w:lvlText w:val="%5."/>
      <w:lvlJc w:val="left"/>
      <w:pPr>
        <w:ind w:left="3959" w:hanging="360"/>
      </w:pPr>
    </w:lvl>
    <w:lvl w:ilvl="5" w:tplc="041B001B" w:tentative="1">
      <w:start w:val="1"/>
      <w:numFmt w:val="lowerRoman"/>
      <w:lvlText w:val="%6."/>
      <w:lvlJc w:val="right"/>
      <w:pPr>
        <w:ind w:left="4679" w:hanging="180"/>
      </w:pPr>
    </w:lvl>
    <w:lvl w:ilvl="6" w:tplc="041B000F" w:tentative="1">
      <w:start w:val="1"/>
      <w:numFmt w:val="decimal"/>
      <w:lvlText w:val="%7."/>
      <w:lvlJc w:val="left"/>
      <w:pPr>
        <w:ind w:left="5399" w:hanging="360"/>
      </w:pPr>
    </w:lvl>
    <w:lvl w:ilvl="7" w:tplc="041B0019" w:tentative="1">
      <w:start w:val="1"/>
      <w:numFmt w:val="lowerLetter"/>
      <w:lvlText w:val="%8."/>
      <w:lvlJc w:val="left"/>
      <w:pPr>
        <w:ind w:left="6119" w:hanging="360"/>
      </w:pPr>
    </w:lvl>
    <w:lvl w:ilvl="8" w:tplc="041B001B" w:tentative="1">
      <w:start w:val="1"/>
      <w:numFmt w:val="lowerRoman"/>
      <w:lvlText w:val="%9."/>
      <w:lvlJc w:val="right"/>
      <w:pPr>
        <w:ind w:left="6839" w:hanging="180"/>
      </w:pPr>
    </w:lvl>
  </w:abstractNum>
  <w:abstractNum w:abstractNumId="3" w15:restartNumberingAfterBreak="0">
    <w:nsid w:val="4B900A67"/>
    <w:multiLevelType w:val="hybridMultilevel"/>
    <w:tmpl w:val="100C09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370A37"/>
    <w:multiLevelType w:val="hybridMultilevel"/>
    <w:tmpl w:val="61462D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DD2A44"/>
    <w:multiLevelType w:val="hybridMultilevel"/>
    <w:tmpl w:val="6FAC74DE"/>
    <w:numStyleLink w:val="sla"/>
  </w:abstractNum>
  <w:abstractNum w:abstractNumId="6" w15:restartNumberingAfterBreak="0">
    <w:nsid w:val="6B79530B"/>
    <w:multiLevelType w:val="hybridMultilevel"/>
    <w:tmpl w:val="226250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8467646"/>
    <w:multiLevelType w:val="hybridMultilevel"/>
    <w:tmpl w:val="64D6D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20"/>
    <w:rsid w:val="00A76729"/>
    <w:rsid w:val="00E177CF"/>
    <w:rsid w:val="00EA7771"/>
    <w:rsid w:val="00F01C4B"/>
    <w:rsid w:val="00F70B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AAE1"/>
  <w15:chartTrackingRefBased/>
  <w15:docId w15:val="{863D596C-DD92-FD41-A9E4-57EE5C90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70B20"/>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0B20"/>
    <w:rPr>
      <w:rFonts w:ascii="Cambria" w:eastAsia="Times New Roman" w:hAnsi="Cambria" w:cs="Times New Roman"/>
      <w:b/>
      <w:bCs/>
      <w:kern w:val="32"/>
      <w:sz w:val="32"/>
      <w:szCs w:val="32"/>
      <w:bdr w:val="nil"/>
      <w:lang w:val="en-US"/>
    </w:rPr>
  </w:style>
  <w:style w:type="character" w:styleId="Hypertextovprepojenie">
    <w:name w:val="Hyperlink"/>
    <w:uiPriority w:val="99"/>
    <w:rsid w:val="00F70B20"/>
    <w:rPr>
      <w:u w:val="single"/>
    </w:rPr>
  </w:style>
  <w:style w:type="paragraph" w:customStyle="1" w:styleId="Telo">
    <w:name w:val="Telo"/>
    <w:rsid w:val="00F70B2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F70B2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2</cp:revision>
  <dcterms:created xsi:type="dcterms:W3CDTF">2021-11-27T18:45:00Z</dcterms:created>
  <dcterms:modified xsi:type="dcterms:W3CDTF">2021-11-27T18:56:00Z</dcterms:modified>
</cp:coreProperties>
</file>